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2" w:rsidRPr="001F1DA2" w:rsidRDefault="001F1DA2" w:rsidP="001F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Правил приёма </w:t>
      </w:r>
    </w:p>
    <w:p w:rsidR="001F1DA2" w:rsidRPr="001F1DA2" w:rsidRDefault="001F1DA2" w:rsidP="001F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на обучение по образовательным программам среднего профессионального образования</w:t>
      </w:r>
    </w:p>
    <w:p w:rsidR="008105A8" w:rsidRPr="008105A8" w:rsidRDefault="008105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5A8" w:rsidRPr="008105A8" w:rsidRDefault="008105A8" w:rsidP="0081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A8">
        <w:rPr>
          <w:rFonts w:ascii="Times New Roman" w:hAnsi="Times New Roman" w:cs="Times New Roman"/>
          <w:sz w:val="28"/>
          <w:szCs w:val="28"/>
        </w:rPr>
        <w:t>4.9. При поступлении на обучение по профессиям (специальностям), входящим в перечень профессий (специальностей),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sectPr w:rsidR="008105A8" w:rsidRPr="0081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7"/>
    <w:rsid w:val="001F1DA2"/>
    <w:rsid w:val="008105A8"/>
    <w:rsid w:val="008565E1"/>
    <w:rsid w:val="00A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EBF2-2A74-4ACE-BE88-5E6A5F8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5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5</cp:revision>
  <cp:lastPrinted>2022-03-04T05:01:00Z</cp:lastPrinted>
  <dcterms:created xsi:type="dcterms:W3CDTF">2022-03-04T04:54:00Z</dcterms:created>
  <dcterms:modified xsi:type="dcterms:W3CDTF">2022-03-04T06:42:00Z</dcterms:modified>
</cp:coreProperties>
</file>